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426076F2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D95F74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78A9F6CA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 w:rsidR="00D95F74">
        <w:rPr>
          <w:b/>
          <w:sz w:val="22"/>
          <w:szCs w:val="22"/>
        </w:rPr>
        <w:t>„</w:t>
      </w:r>
      <w:r w:rsidR="00D95F74">
        <w:t>Opracowanie dokumentacji projektowo - kosztorysowej</w:t>
      </w:r>
      <w:r w:rsidR="00D95F74" w:rsidRPr="00127A09">
        <w:rPr>
          <w:sz w:val="22"/>
          <w:szCs w:val="22"/>
        </w:rPr>
        <w:t xml:space="preserve">” </w:t>
      </w:r>
      <w:r w:rsidR="00D95F74" w:rsidRPr="00127A09">
        <w:rPr>
          <w:b/>
          <w:sz w:val="22"/>
          <w:szCs w:val="22"/>
        </w:rPr>
        <w:t>Nr ZDP/P-</w:t>
      </w:r>
      <w:r w:rsidR="00D95F74">
        <w:rPr>
          <w:b/>
          <w:sz w:val="22"/>
          <w:szCs w:val="22"/>
        </w:rPr>
        <w:t>0</w:t>
      </w:r>
      <w:r w:rsidR="007A1867">
        <w:rPr>
          <w:b/>
          <w:sz w:val="22"/>
          <w:szCs w:val="22"/>
        </w:rPr>
        <w:t>9</w:t>
      </w:r>
      <w:r w:rsidR="00D95F74" w:rsidRPr="00127A09">
        <w:rPr>
          <w:b/>
          <w:sz w:val="22"/>
          <w:szCs w:val="22"/>
        </w:rPr>
        <w:t>/20</w:t>
      </w:r>
      <w:r w:rsidR="00D95F74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3A0C52"/>
    <w:rsid w:val="007A1867"/>
    <w:rsid w:val="00C670FF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2021-03-15T08:38:00Z</cp:lastPrinted>
  <dcterms:created xsi:type="dcterms:W3CDTF">2021-02-24T16:35:00Z</dcterms:created>
  <dcterms:modified xsi:type="dcterms:W3CDTF">2021-03-30T11:01:00Z</dcterms:modified>
</cp:coreProperties>
</file>